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中山大学附属第一医院论文被指与他人研究惊人相似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18:02:31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23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27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2017年3月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中山大学附属第一医院中医科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BioMed Research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Psoralen Inhibited Apoptosis of Osteoporotic Osteoblasts by Modulating IRE1-ASK1-JNK Pathway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补骨脂素通过调节 IRE1-ASK1-JNK 通路抑制骨质疏松性成骨细胞的凋亡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这项工作得到了广东省科技厅基金的资助（编号：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2011B031700023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10.1155/2017/3524307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Shuqing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Houming Zhou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（音译：周厚明）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, Xinlin Wu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（音译：伍新林）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2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72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我们意外地发现，本研究中的一幅图与其他研究中的图有重叠之处（见下图）。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210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96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https://pubmed.ncbi.nlm.nih.gov/28349059/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https://pubpeer.com/publications/438EA81B24202FC7DA2F42F29FC6CA#0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36&amp;idx=4&amp;sn=e6a61fe3f5181d006915137f15946d99&amp;chksm=c0d25cb27f4295b6a99311b1154480212952a9b129da6d34f437a0af8de196754eeb15f1bf0c&amp;scene=126&amp;sessionid=17439633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